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5679"/>
      </w:tblGrid>
      <w:tr w:rsidR="004B360D" w:rsidRPr="007A73AF" w14:paraId="43D15644" w14:textId="77777777" w:rsidTr="00E46E5A">
        <w:tc>
          <w:tcPr>
            <w:tcW w:w="1963" w:type="pct"/>
            <w:tcBorders>
              <w:top w:val="single" w:sz="4" w:space="0" w:color="auto"/>
              <w:left w:val="single" w:sz="4" w:space="0" w:color="auto"/>
              <w:bottom w:val="single" w:sz="4" w:space="0" w:color="auto"/>
              <w:right w:val="single" w:sz="4" w:space="0" w:color="auto"/>
            </w:tcBorders>
          </w:tcPr>
          <w:p w14:paraId="515898E9" w14:textId="1C717E1E" w:rsidR="004B360D" w:rsidRPr="007A73AF" w:rsidRDefault="004B360D" w:rsidP="004B360D">
            <w:pPr>
              <w:adjustRightInd w:val="0"/>
              <w:snapToGrid w:val="0"/>
              <w:spacing w:after="0" w:line="240" w:lineRule="auto"/>
              <w:jc w:val="center"/>
              <w:rPr>
                <w:rFonts w:ascii="Times New Roman" w:hAnsi="Times New Roman" w:cs="Times New Roman"/>
                <w:sz w:val="28"/>
                <w:szCs w:val="28"/>
              </w:rPr>
            </w:pPr>
            <w:r w:rsidRPr="007A73AF">
              <w:rPr>
                <w:rFonts w:ascii="Times New Roman" w:hAnsi="Times New Roman" w:cs="Times New Roman"/>
                <w:sz w:val="28"/>
                <w:szCs w:val="28"/>
              </w:rPr>
              <w:t xml:space="preserve">Mẫu số: 01/TNDN </w:t>
            </w:r>
            <w:r w:rsidRPr="007A73AF">
              <w:rPr>
                <w:rFonts w:ascii="Times New Roman" w:hAnsi="Times New Roman" w:cs="Times New Roman"/>
                <w:sz w:val="28"/>
                <w:szCs w:val="28"/>
              </w:rPr>
              <w:br/>
            </w:r>
            <w:r w:rsidRPr="007A73AF">
              <w:rPr>
                <w:rFonts w:ascii="Times New Roman" w:hAnsi="Times New Roman" w:cs="Times New Roman"/>
                <w:i/>
                <w:sz w:val="28"/>
                <w:szCs w:val="28"/>
              </w:rPr>
              <w:t>(Ban hành kèm theo Thông tư số 20/2026/TT-BTC của Bộ trưởng Bộ Tài chính)</w:t>
            </w:r>
          </w:p>
        </w:tc>
        <w:tc>
          <w:tcPr>
            <w:tcW w:w="3037" w:type="pct"/>
            <w:tcBorders>
              <w:left w:val="single" w:sz="4" w:space="0" w:color="auto"/>
            </w:tcBorders>
          </w:tcPr>
          <w:p w14:paraId="4EEF0CF8" w14:textId="77777777" w:rsidR="004B360D" w:rsidRPr="007A73AF" w:rsidRDefault="004B360D" w:rsidP="004B360D">
            <w:pPr>
              <w:adjustRightInd w:val="0"/>
              <w:snapToGrid w:val="0"/>
              <w:spacing w:after="0" w:line="240" w:lineRule="auto"/>
              <w:jc w:val="center"/>
              <w:rPr>
                <w:rFonts w:ascii="Times New Roman" w:hAnsi="Times New Roman" w:cs="Times New Roman"/>
                <w:sz w:val="28"/>
                <w:szCs w:val="28"/>
              </w:rPr>
            </w:pPr>
          </w:p>
        </w:tc>
      </w:tr>
    </w:tbl>
    <w:p w14:paraId="50E7562E" w14:textId="77777777" w:rsidR="004B360D" w:rsidRPr="007A73AF" w:rsidRDefault="004B360D" w:rsidP="004B360D">
      <w:pPr>
        <w:adjustRightInd w:val="0"/>
        <w:snapToGrid w:val="0"/>
        <w:spacing w:after="0" w:line="240" w:lineRule="auto"/>
        <w:jc w:val="center"/>
        <w:rPr>
          <w:rFonts w:ascii="Times New Roman" w:hAnsi="Times New Roman" w:cs="Times New Roman"/>
          <w:sz w:val="28"/>
          <w:szCs w:val="28"/>
        </w:rPr>
      </w:pPr>
    </w:p>
    <w:p w14:paraId="55E1F6A1" w14:textId="77777777" w:rsidR="004B360D" w:rsidRPr="007A73AF" w:rsidRDefault="004B360D" w:rsidP="004B360D">
      <w:pPr>
        <w:adjustRightInd w:val="0"/>
        <w:snapToGrid w:val="0"/>
        <w:spacing w:after="0" w:line="240" w:lineRule="auto"/>
        <w:jc w:val="center"/>
        <w:rPr>
          <w:rFonts w:ascii="Times New Roman" w:hAnsi="Times New Roman" w:cs="Times New Roman"/>
          <w:sz w:val="28"/>
          <w:szCs w:val="28"/>
        </w:rPr>
      </w:pPr>
      <w:r w:rsidRPr="007A73AF">
        <w:rPr>
          <w:rFonts w:ascii="Times New Roman" w:hAnsi="Times New Roman" w:cs="Times New Roman"/>
          <w:b/>
          <w:sz w:val="28"/>
          <w:szCs w:val="28"/>
        </w:rPr>
        <w:t xml:space="preserve">CỘNG HÒA XÃ HỘI CHỦ NGHĨA VIỆT NAM </w:t>
      </w:r>
      <w:r w:rsidRPr="007A73AF">
        <w:rPr>
          <w:rFonts w:ascii="Times New Roman" w:hAnsi="Times New Roman" w:cs="Times New Roman"/>
          <w:sz w:val="28"/>
          <w:szCs w:val="28"/>
        </w:rPr>
        <w:br/>
      </w:r>
      <w:r w:rsidRPr="007A73AF">
        <w:rPr>
          <w:rFonts w:ascii="Times New Roman" w:hAnsi="Times New Roman" w:cs="Times New Roman"/>
          <w:b/>
          <w:sz w:val="28"/>
          <w:szCs w:val="28"/>
        </w:rPr>
        <w:t>Độc lập - Tự do - Hạnh phúc</w:t>
      </w:r>
      <w:r w:rsidRPr="007A73AF">
        <w:rPr>
          <w:rFonts w:ascii="Times New Roman" w:hAnsi="Times New Roman" w:cs="Times New Roman"/>
          <w:b/>
          <w:sz w:val="28"/>
          <w:szCs w:val="28"/>
        </w:rPr>
        <w:br/>
      </w:r>
      <w:r w:rsidRPr="007A73AF">
        <w:rPr>
          <w:rFonts w:ascii="Times New Roman" w:hAnsi="Times New Roman" w:cs="Times New Roman"/>
          <w:bCs/>
          <w:sz w:val="28"/>
          <w:szCs w:val="28"/>
          <w:vertAlign w:val="superscript"/>
        </w:rPr>
        <w:t>_______________________</w:t>
      </w:r>
    </w:p>
    <w:p w14:paraId="58BF691C" w14:textId="77777777" w:rsidR="004B360D" w:rsidRPr="007A73AF" w:rsidRDefault="004B360D" w:rsidP="004B360D">
      <w:pPr>
        <w:adjustRightInd w:val="0"/>
        <w:snapToGrid w:val="0"/>
        <w:spacing w:after="0" w:line="240" w:lineRule="auto"/>
        <w:jc w:val="center"/>
        <w:rPr>
          <w:rFonts w:ascii="Times New Roman" w:hAnsi="Times New Roman" w:cs="Times New Roman"/>
          <w:b/>
          <w:sz w:val="28"/>
          <w:szCs w:val="28"/>
        </w:rPr>
      </w:pPr>
    </w:p>
    <w:p w14:paraId="42304338" w14:textId="77777777" w:rsidR="004B360D" w:rsidRPr="007A73AF" w:rsidRDefault="004B360D" w:rsidP="004B360D">
      <w:pPr>
        <w:adjustRightInd w:val="0"/>
        <w:snapToGrid w:val="0"/>
        <w:spacing w:after="0" w:line="240" w:lineRule="auto"/>
        <w:jc w:val="center"/>
        <w:rPr>
          <w:rFonts w:ascii="Times New Roman" w:hAnsi="Times New Roman" w:cs="Times New Roman"/>
          <w:sz w:val="28"/>
          <w:szCs w:val="28"/>
        </w:rPr>
      </w:pPr>
      <w:r w:rsidRPr="007A73AF">
        <w:rPr>
          <w:rFonts w:ascii="Times New Roman" w:hAnsi="Times New Roman" w:cs="Times New Roman"/>
          <w:b/>
          <w:sz w:val="28"/>
          <w:szCs w:val="28"/>
        </w:rPr>
        <w:t>BIÊN BẢN XÁC NHẬN KHOẢN TÀI TRỢ</w:t>
      </w:r>
    </w:p>
    <w:p w14:paraId="508F9256" w14:textId="77777777" w:rsidR="004B360D" w:rsidRPr="007A73AF" w:rsidRDefault="004B360D" w:rsidP="004B360D">
      <w:pPr>
        <w:adjustRightInd w:val="0"/>
        <w:snapToGrid w:val="0"/>
        <w:spacing w:after="0" w:line="240" w:lineRule="auto"/>
        <w:jc w:val="center"/>
        <w:rPr>
          <w:rFonts w:ascii="Times New Roman" w:hAnsi="Times New Roman" w:cs="Times New Roman"/>
          <w:b/>
          <w:sz w:val="28"/>
          <w:szCs w:val="28"/>
        </w:rPr>
      </w:pPr>
    </w:p>
    <w:p w14:paraId="2EEDC2A9"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b/>
          <w:sz w:val="28"/>
          <w:szCs w:val="28"/>
        </w:rPr>
        <w:t>Chúng tôi gồm có:</w:t>
      </w:r>
    </w:p>
    <w:p w14:paraId="7251A9EE"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Tên doanh nghiệp (Nhà tài trợ):</w:t>
      </w:r>
    </w:p>
    <w:p w14:paraId="41F0F5D0" w14:textId="4778213E"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Địa chỉ:...                                         Số điện thoại:...</w:t>
      </w:r>
    </w:p>
    <w:p w14:paraId="54130B32"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Mã số thuế:</w:t>
      </w:r>
    </w:p>
    <w:p w14:paraId="79A166CF"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Tên cơ quan, tổ chức, cá nhân (Bên nhận tài trợ; cơ quan, tổ chức có chức năng huy động tài trợ):</w:t>
      </w:r>
    </w:p>
    <w:p w14:paraId="3FF217BF" w14:textId="7040C5D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lang w:val="vi-VN"/>
        </w:rPr>
      </w:pPr>
      <w:r w:rsidRPr="007A73AF">
        <w:rPr>
          <w:rFonts w:ascii="Times New Roman" w:hAnsi="Times New Roman" w:cs="Times New Roman"/>
          <w:sz w:val="28"/>
          <w:szCs w:val="28"/>
        </w:rPr>
        <w:t xml:space="preserve">Địa chỉ: </w:t>
      </w:r>
      <w:r w:rsidR="00CA5A7E" w:rsidRPr="007A73AF">
        <w:rPr>
          <w:rFonts w:ascii="Times New Roman" w:hAnsi="Times New Roman" w:cs="Times New Roman"/>
          <w:sz w:val="28"/>
          <w:szCs w:val="28"/>
        </w:rPr>
        <w:t xml:space="preserve">                   </w:t>
      </w:r>
      <w:r w:rsidR="007A73AF">
        <w:rPr>
          <w:rFonts w:ascii="Times New Roman" w:hAnsi="Times New Roman" w:cs="Times New Roman"/>
          <w:sz w:val="28"/>
          <w:szCs w:val="28"/>
          <w:lang w:val="vi-VN"/>
        </w:rPr>
        <w:t xml:space="preserve">  </w:t>
      </w:r>
      <w:r w:rsidR="00CA5A7E" w:rsidRPr="007A73AF">
        <w:rPr>
          <w:rFonts w:ascii="Times New Roman" w:hAnsi="Times New Roman" w:cs="Times New Roman"/>
          <w:sz w:val="28"/>
          <w:szCs w:val="28"/>
        </w:rPr>
        <w:t xml:space="preserve">        </w:t>
      </w:r>
      <w:r w:rsidR="007A73AF">
        <w:rPr>
          <w:rFonts w:ascii="Times New Roman" w:hAnsi="Times New Roman" w:cs="Times New Roman"/>
          <w:sz w:val="28"/>
          <w:szCs w:val="28"/>
          <w:lang w:val="vi-VN"/>
        </w:rPr>
        <w:t xml:space="preserve">            </w:t>
      </w:r>
      <w:r w:rsidR="00CA5A7E" w:rsidRPr="007A73AF">
        <w:rPr>
          <w:rFonts w:ascii="Times New Roman" w:hAnsi="Times New Roman" w:cs="Times New Roman"/>
          <w:sz w:val="28"/>
          <w:szCs w:val="28"/>
        </w:rPr>
        <w:t xml:space="preserve">  S</w:t>
      </w:r>
      <w:r w:rsidRPr="007A73AF">
        <w:rPr>
          <w:rFonts w:ascii="Times New Roman" w:hAnsi="Times New Roman" w:cs="Times New Roman"/>
          <w:sz w:val="28"/>
          <w:szCs w:val="28"/>
        </w:rPr>
        <w:t>ố điện thoại:</w:t>
      </w:r>
      <w:r w:rsidR="007A73AF">
        <w:rPr>
          <w:rFonts w:ascii="Times New Roman" w:hAnsi="Times New Roman" w:cs="Times New Roman"/>
          <w:sz w:val="28"/>
          <w:szCs w:val="28"/>
          <w:lang w:val="vi-VN"/>
        </w:rPr>
        <w:t xml:space="preserve"> </w:t>
      </w:r>
    </w:p>
    <w:p w14:paraId="4585E0AA"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Mã số thuế (nếu có):</w:t>
      </w:r>
    </w:p>
    <w:p w14:paraId="3C08B146"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Cùng xác nhận (tên Nhà tài trợ) đã tài trợ cho (Bên nhận tài trợ; cơ quan, tổ chức có chức năng huy động tài trợ) nhằm mục đích:</w:t>
      </w:r>
    </w:p>
    <w:p w14:paraId="3485AA44"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 Tài trợ cho giáo dục, y tế, văn hóa □.</w:t>
      </w:r>
    </w:p>
    <w:p w14:paraId="06E1B265"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 Phòng, chống, khắc phục hậu quả thiên tai, dịch bệnh □.</w:t>
      </w:r>
    </w:p>
    <w:p w14:paraId="1B858F4E"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 Làm nhà đại đoàn kết, nhà tình nghĩa, nhà cho các đối tượng chính sách theo quy định của pháp luật □.</w:t>
      </w:r>
    </w:p>
    <w:p w14:paraId="6DD7692B"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 Tài trợ theo quy định của Chính phủ, Thủ tướng Chính phủ dành cho các địa phương thuộc địa bàn có điều kiện kinh tế - xã hội đặc biệt khó khăn □.</w:t>
      </w:r>
    </w:p>
    <w:p w14:paraId="7BEA7B8C"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 Tài trợ cho nghiên cứu khoa học, phát triển công nghệ và đổi mới sáng tạo, chuyển đổi số □.</w:t>
      </w:r>
    </w:p>
    <w:p w14:paraId="6D929D79"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Với tổng giá trị của khoản tài trợ là …………..</w:t>
      </w:r>
    </w:p>
    <w:p w14:paraId="2CB00F4A"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Bằng tiền: ……………</w:t>
      </w:r>
    </w:p>
    <w:p w14:paraId="794745BF" w14:textId="622EC3F8"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Hiện vật: ………………. quy ra trị giá VND: ……………</w:t>
      </w:r>
    </w:p>
    <w:p w14:paraId="3E4BB59C" w14:textId="2007CEB0"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Giấy tờ có giá ……………. quy ra trị giá VND ……………</w:t>
      </w:r>
    </w:p>
    <w:p w14:paraId="7982FA02"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(kèm theo các chứng từ liên quan khác của khoản tài trợ).</w:t>
      </w:r>
    </w:p>
    <w:p w14:paraId="30BE24D9"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t>(Tên Bên nhận tài trợ; cơ quan, tổ chức có chức năng huy động tài trợ) cam kết sử dụng đúng mục đích của khoản tài trợ. Trường hợp sử dụng sai mục đích, Bên nhận tài trợ ký tên dưới đây xin chịu trách nhiệm trước pháp luật.</w:t>
      </w:r>
    </w:p>
    <w:p w14:paraId="09987812" w14:textId="5AFDA5E5"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r w:rsidRPr="007A73AF">
        <w:rPr>
          <w:rFonts w:ascii="Times New Roman" w:hAnsi="Times New Roman" w:cs="Times New Roman"/>
          <w:sz w:val="28"/>
          <w:szCs w:val="28"/>
        </w:rPr>
        <w:lastRenderedPageBreak/>
        <w:t>Biên bản này được lập vào hồi ... tại ……</w:t>
      </w:r>
      <w:bookmarkStart w:id="0" w:name="_GoBack"/>
      <w:bookmarkEnd w:id="0"/>
      <w:r w:rsidRPr="007A73AF">
        <w:rPr>
          <w:rFonts w:ascii="Times New Roman" w:hAnsi="Times New Roman" w:cs="Times New Roman"/>
          <w:sz w:val="28"/>
          <w:szCs w:val="28"/>
        </w:rPr>
        <w:t>. ngày ... tháng... năm .... và được lập thành ... bản như nhau, mỗi bên giữ ... bản.</w:t>
      </w:r>
    </w:p>
    <w:p w14:paraId="3942F8D8" w14:textId="77777777" w:rsidR="004B360D" w:rsidRPr="007A73AF" w:rsidRDefault="004B360D" w:rsidP="004B360D">
      <w:pPr>
        <w:adjustRightInd w:val="0"/>
        <w:snapToGrid w:val="0"/>
        <w:spacing w:after="120" w:line="240" w:lineRule="auto"/>
        <w:ind w:firstLine="720"/>
        <w:jc w:val="both"/>
        <w:rPr>
          <w:rFonts w:ascii="Times New Roman" w:hAnsi="Times New Roman" w:cs="Times New Roman"/>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B360D" w:rsidRPr="007A73AF" w14:paraId="2D5F3F81" w14:textId="77777777" w:rsidTr="00E46E5A">
        <w:tc>
          <w:tcPr>
            <w:tcW w:w="2500" w:type="pct"/>
          </w:tcPr>
          <w:p w14:paraId="59515A0C" w14:textId="77777777" w:rsidR="004B360D" w:rsidRPr="007A73AF" w:rsidRDefault="004B360D" w:rsidP="00E46E5A">
            <w:pPr>
              <w:adjustRightInd w:val="0"/>
              <w:snapToGrid w:val="0"/>
              <w:jc w:val="center"/>
              <w:rPr>
                <w:rFonts w:ascii="Times New Roman" w:hAnsi="Times New Roman" w:cs="Times New Roman"/>
                <w:b/>
                <w:sz w:val="28"/>
                <w:szCs w:val="28"/>
              </w:rPr>
            </w:pPr>
            <w:r w:rsidRPr="007A73AF">
              <w:rPr>
                <w:rFonts w:ascii="Times New Roman" w:hAnsi="Times New Roman" w:cs="Times New Roman"/>
                <w:b/>
                <w:sz w:val="28"/>
                <w:szCs w:val="28"/>
              </w:rPr>
              <w:t xml:space="preserve">Bên nhận tài trợ; cơ quan, tổ chức </w:t>
            </w:r>
            <w:r w:rsidRPr="007A73AF">
              <w:rPr>
                <w:rFonts w:ascii="Times New Roman" w:hAnsi="Times New Roman" w:cs="Times New Roman"/>
                <w:b/>
                <w:sz w:val="28"/>
                <w:szCs w:val="28"/>
              </w:rPr>
              <w:br/>
              <w:t>có chức năng huy động tài trợ</w:t>
            </w:r>
          </w:p>
          <w:p w14:paraId="20F86790" w14:textId="77777777" w:rsidR="004B360D" w:rsidRPr="007A73AF" w:rsidRDefault="004B360D" w:rsidP="00E46E5A">
            <w:pPr>
              <w:adjustRightInd w:val="0"/>
              <w:snapToGrid w:val="0"/>
              <w:jc w:val="center"/>
              <w:rPr>
                <w:rFonts w:ascii="Times New Roman" w:hAnsi="Times New Roman" w:cs="Times New Roman"/>
                <w:b/>
                <w:sz w:val="28"/>
                <w:szCs w:val="28"/>
              </w:rPr>
            </w:pPr>
          </w:p>
        </w:tc>
        <w:tc>
          <w:tcPr>
            <w:tcW w:w="2500" w:type="pct"/>
          </w:tcPr>
          <w:p w14:paraId="74A9B3AF" w14:textId="77777777" w:rsidR="004B360D" w:rsidRPr="007A73AF" w:rsidRDefault="004B360D" w:rsidP="00E46E5A">
            <w:pPr>
              <w:adjustRightInd w:val="0"/>
              <w:snapToGrid w:val="0"/>
              <w:jc w:val="center"/>
              <w:rPr>
                <w:rFonts w:ascii="Times New Roman" w:hAnsi="Times New Roman" w:cs="Times New Roman"/>
                <w:b/>
                <w:sz w:val="28"/>
                <w:szCs w:val="28"/>
              </w:rPr>
            </w:pPr>
            <w:r w:rsidRPr="007A73AF">
              <w:rPr>
                <w:rFonts w:ascii="Times New Roman" w:hAnsi="Times New Roman" w:cs="Times New Roman"/>
                <w:b/>
                <w:sz w:val="28"/>
                <w:szCs w:val="28"/>
              </w:rPr>
              <w:t>Bên tài trợ</w:t>
            </w:r>
          </w:p>
        </w:tc>
      </w:tr>
    </w:tbl>
    <w:p w14:paraId="39209455" w14:textId="77777777" w:rsidR="003E1C24" w:rsidRPr="007A73AF" w:rsidRDefault="003E1C24" w:rsidP="004B360D">
      <w:pPr>
        <w:adjustRightInd w:val="0"/>
        <w:snapToGrid w:val="0"/>
        <w:spacing w:after="0" w:line="240" w:lineRule="auto"/>
        <w:jc w:val="center"/>
        <w:rPr>
          <w:rFonts w:ascii="Times New Roman" w:hAnsi="Times New Roman" w:cs="Times New Roman"/>
          <w:sz w:val="28"/>
          <w:szCs w:val="28"/>
        </w:rPr>
      </w:pPr>
    </w:p>
    <w:sectPr w:rsidR="003E1C24" w:rsidRPr="007A73AF" w:rsidSect="007A73A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0D"/>
    <w:rsid w:val="00225B67"/>
    <w:rsid w:val="003E1C24"/>
    <w:rsid w:val="004A35D8"/>
    <w:rsid w:val="004B360D"/>
    <w:rsid w:val="004F0E25"/>
    <w:rsid w:val="00556DE7"/>
    <w:rsid w:val="007A73AF"/>
    <w:rsid w:val="00987B06"/>
    <w:rsid w:val="00CA5A7E"/>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5A47"/>
  <w15:chartTrackingRefBased/>
  <w15:docId w15:val="{5AC3C33D-B4E7-4E43-AA07-0A1D64B2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60D"/>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4B360D"/>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4B360D"/>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4B360D"/>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4B360D"/>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4B360D"/>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4B360D"/>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4B360D"/>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4B360D"/>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4B360D"/>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3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360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360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360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36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36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36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36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360D"/>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B3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60D"/>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4B36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360D"/>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4B360D"/>
    <w:rPr>
      <w:i/>
      <w:iCs/>
      <w:color w:val="404040" w:themeColor="text1" w:themeTint="BF"/>
    </w:rPr>
  </w:style>
  <w:style w:type="paragraph" w:styleId="ListParagraph">
    <w:name w:val="List Paragraph"/>
    <w:basedOn w:val="Normal"/>
    <w:uiPriority w:val="34"/>
    <w:qFormat/>
    <w:rsid w:val="004B360D"/>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4B360D"/>
    <w:rPr>
      <w:i/>
      <w:iCs/>
      <w:color w:val="2F5496" w:themeColor="accent1" w:themeShade="BF"/>
    </w:rPr>
  </w:style>
  <w:style w:type="paragraph" w:styleId="IntenseQuote">
    <w:name w:val="Intense Quote"/>
    <w:basedOn w:val="Normal"/>
    <w:next w:val="Normal"/>
    <w:link w:val="IntenseQuoteChar"/>
    <w:uiPriority w:val="30"/>
    <w:qFormat/>
    <w:rsid w:val="004B360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4B360D"/>
    <w:rPr>
      <w:i/>
      <w:iCs/>
      <w:color w:val="2F5496" w:themeColor="accent1" w:themeShade="BF"/>
    </w:rPr>
  </w:style>
  <w:style w:type="character" w:styleId="IntenseReference">
    <w:name w:val="Intense Reference"/>
    <w:basedOn w:val="DefaultParagraphFont"/>
    <w:uiPriority w:val="32"/>
    <w:qFormat/>
    <w:rsid w:val="004B360D"/>
    <w:rPr>
      <w:b/>
      <w:bCs/>
      <w:smallCaps/>
      <w:color w:val="2F5496" w:themeColor="accent1" w:themeShade="BF"/>
      <w:spacing w:val="5"/>
    </w:rPr>
  </w:style>
  <w:style w:type="table" w:styleId="TableGrid">
    <w:name w:val="Table Grid"/>
    <w:basedOn w:val="TableNormal"/>
    <w:uiPriority w:val="39"/>
    <w:rsid w:val="004B360D"/>
    <w:pPr>
      <w:spacing w:after="0"/>
    </w:pPr>
    <w:rPr>
      <w:rFonts w:asciiTheme="minorHAnsi" w:eastAsiaTheme="minorEastAsia"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Vân Anh Nguyễn Thị</cp:lastModifiedBy>
  <cp:revision>2</cp:revision>
  <dcterms:created xsi:type="dcterms:W3CDTF">2026-03-17T09:01:00Z</dcterms:created>
  <dcterms:modified xsi:type="dcterms:W3CDTF">2026-03-17T09:01:00Z</dcterms:modified>
</cp:coreProperties>
</file>